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C42C7" w14:textId="77777777" w:rsidR="006E29BD" w:rsidRPr="00A329B8" w:rsidRDefault="006E29BD" w:rsidP="00A329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9B8">
        <w:rPr>
          <w:rFonts w:ascii="Times New Roman" w:hAnsi="Times New Roman" w:cs="Times New Roman"/>
          <w:b/>
          <w:bCs/>
          <w:sz w:val="28"/>
          <w:szCs w:val="28"/>
        </w:rPr>
        <w:t>Досвід</w:t>
      </w:r>
    </w:p>
    <w:p w14:paraId="612A9040" w14:textId="0747D33E" w:rsidR="006E29BD" w:rsidRPr="00A329B8" w:rsidRDefault="006E29BD" w:rsidP="00A329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329B8">
        <w:rPr>
          <w:rFonts w:ascii="Times New Roman" w:hAnsi="Times New Roman" w:cs="Times New Roman"/>
          <w:b/>
          <w:bCs/>
          <w:sz w:val="28"/>
          <w:szCs w:val="28"/>
        </w:rPr>
        <w:t>Штурхецького</w:t>
      </w:r>
      <w:proofErr w:type="spellEnd"/>
      <w:r w:rsidRPr="00A329B8">
        <w:rPr>
          <w:rFonts w:ascii="Times New Roman" w:hAnsi="Times New Roman" w:cs="Times New Roman"/>
          <w:b/>
          <w:bCs/>
          <w:sz w:val="28"/>
          <w:szCs w:val="28"/>
        </w:rPr>
        <w:t xml:space="preserve"> Сергія Володимировича</w:t>
      </w:r>
    </w:p>
    <w:p w14:paraId="697F9C9B" w14:textId="326D5A08" w:rsidR="006E29BD" w:rsidRPr="00A329B8" w:rsidRDefault="006E29BD" w:rsidP="00A329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9B8">
        <w:rPr>
          <w:rFonts w:ascii="Times New Roman" w:hAnsi="Times New Roman" w:cs="Times New Roman"/>
          <w:b/>
          <w:bCs/>
          <w:sz w:val="28"/>
          <w:szCs w:val="28"/>
        </w:rPr>
        <w:t xml:space="preserve">у сфері </w:t>
      </w:r>
      <w:r w:rsidR="00EF70CD">
        <w:rPr>
          <w:rFonts w:ascii="Times New Roman" w:hAnsi="Times New Roman" w:cs="Times New Roman"/>
          <w:b/>
          <w:bCs/>
          <w:sz w:val="28"/>
          <w:szCs w:val="28"/>
        </w:rPr>
        <w:t>проведення (</w:t>
      </w:r>
      <w:proofErr w:type="spellStart"/>
      <w:r w:rsidR="00EF70CD">
        <w:rPr>
          <w:rFonts w:ascii="Times New Roman" w:hAnsi="Times New Roman" w:cs="Times New Roman"/>
          <w:b/>
          <w:bCs/>
          <w:sz w:val="28"/>
          <w:szCs w:val="28"/>
        </w:rPr>
        <w:t>фасилітації</w:t>
      </w:r>
      <w:proofErr w:type="spellEnd"/>
      <w:r w:rsidR="00EF70CD">
        <w:rPr>
          <w:rFonts w:ascii="Times New Roman" w:hAnsi="Times New Roman" w:cs="Times New Roman"/>
          <w:b/>
          <w:bCs/>
          <w:sz w:val="28"/>
          <w:szCs w:val="28"/>
        </w:rPr>
        <w:t xml:space="preserve">)  стратегічних сесій та розробки </w:t>
      </w:r>
      <w:r w:rsidRPr="00A329B8">
        <w:rPr>
          <w:rFonts w:ascii="Times New Roman" w:hAnsi="Times New Roman" w:cs="Times New Roman"/>
          <w:b/>
          <w:bCs/>
          <w:sz w:val="28"/>
          <w:szCs w:val="28"/>
        </w:rPr>
        <w:t xml:space="preserve">комунікаційних </w:t>
      </w:r>
      <w:r w:rsidR="00A329B8" w:rsidRPr="00A329B8">
        <w:rPr>
          <w:rFonts w:ascii="Times New Roman" w:hAnsi="Times New Roman" w:cs="Times New Roman"/>
          <w:b/>
          <w:bCs/>
          <w:sz w:val="28"/>
          <w:szCs w:val="28"/>
        </w:rPr>
        <w:t>стратегій</w:t>
      </w:r>
    </w:p>
    <w:p w14:paraId="12B44190" w14:textId="77777777" w:rsidR="00A329B8" w:rsidRPr="00A329B8" w:rsidRDefault="00A329B8" w:rsidP="00A329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CDDCA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Авторські тренінги з комунікаційної стратегії (окремі за останні 5 років):</w:t>
      </w:r>
    </w:p>
    <w:p w14:paraId="72054F7E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- «Ефективна комунікація з виборцями та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фандрейзинг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 для виборчої кампанії»,</w:t>
      </w:r>
    </w:p>
    <w:p w14:paraId="50C78F0E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5 тренінгів, 2015, на замовлення НДІ,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м.Рівне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м.Костопіль</w:t>
      </w:r>
      <w:proofErr w:type="spellEnd"/>
    </w:p>
    <w:p w14:paraId="12C7F6B6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- "Використання ефективних інструментів комунікації для просування ідей",1</w:t>
      </w:r>
    </w:p>
    <w:p w14:paraId="1C5069CE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тренінг, 2016, в межах проекту «Українська регіональна платформа громадських</w:t>
      </w:r>
    </w:p>
    <w:p w14:paraId="53F7B477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ініціатив» за фінансової підтримки Європейського Союзу,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м.Рівне</w:t>
      </w:r>
      <w:proofErr w:type="spellEnd"/>
    </w:p>
    <w:p w14:paraId="60D30EA6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- дводенний тренінг «Парламентські процедури» а також дводенний тренінг</w:t>
      </w:r>
    </w:p>
    <w:p w14:paraId="1BE5D2D8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«Зв’язки з громадськістю» для депутатів місцевих рад та працівників органів</w:t>
      </w:r>
    </w:p>
    <w:p w14:paraId="5AD66875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місцевого самоврядування, 7 тренінгів, 2016, ВРЦ за підтримки</w:t>
      </w:r>
    </w:p>
    <w:p w14:paraId="6E722EFC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Демократичного Фонду ООН, (м.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Львів,Чернігів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Рівне,Харків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, Дніпро, Одеса,</w:t>
      </w:r>
    </w:p>
    <w:p w14:paraId="2D817BA0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Запоріжжя).</w:t>
      </w:r>
    </w:p>
    <w:p w14:paraId="5B706930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- чотириденний тренінг (32 год) «Проектний менеджмент. Основи</w:t>
      </w:r>
    </w:p>
    <w:p w14:paraId="02803BE5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9B8">
        <w:rPr>
          <w:rFonts w:ascii="Times New Roman" w:hAnsi="Times New Roman" w:cs="Times New Roman"/>
          <w:sz w:val="28"/>
          <w:szCs w:val="28"/>
        </w:rPr>
        <w:t>фандрейзингу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», 8 тренінгів, 2013-2014, Острозька академія (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м.Острог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).</w:t>
      </w:r>
    </w:p>
    <w:p w14:paraId="0C86716C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- дводенний тренінг «Стратегічне планування» , Центр адаптації державної</w:t>
      </w:r>
    </w:p>
    <w:p w14:paraId="1CB9FCAD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служби до стандартів Європейського Союзу, НАДСУ,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м.Київ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, грудень, 2016</w:t>
      </w:r>
    </w:p>
    <w:p w14:paraId="261F4B69" w14:textId="41B16F1B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- програма для магістрів (90 год) «Комунікаційна стратегія для НДО»,</w:t>
      </w:r>
      <w:r w:rsidR="00EF70CD">
        <w:rPr>
          <w:rFonts w:ascii="Times New Roman" w:hAnsi="Times New Roman" w:cs="Times New Roman"/>
          <w:sz w:val="28"/>
          <w:szCs w:val="28"/>
        </w:rPr>
        <w:t xml:space="preserve"> «Соціальний діалог- основи комунікаційної стратегії»</w:t>
      </w:r>
    </w:p>
    <w:p w14:paraId="199CCC2F" w14:textId="4F002BC2" w:rsidR="006E29BD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Києво-Могилянська академія, Школа соціальної роботи, 2018-202</w:t>
      </w:r>
      <w:r w:rsidR="00EF70CD">
        <w:rPr>
          <w:rFonts w:ascii="Times New Roman" w:hAnsi="Times New Roman" w:cs="Times New Roman"/>
          <w:sz w:val="28"/>
          <w:szCs w:val="28"/>
        </w:rPr>
        <w:t>4</w:t>
      </w:r>
      <w:r w:rsidRPr="00A329B8">
        <w:rPr>
          <w:rFonts w:ascii="Times New Roman" w:hAnsi="Times New Roman" w:cs="Times New Roman"/>
          <w:sz w:val="28"/>
          <w:szCs w:val="28"/>
        </w:rPr>
        <w:t xml:space="preserve"> роки</w:t>
      </w:r>
    </w:p>
    <w:p w14:paraId="549BA038" w14:textId="2DB3267B" w:rsidR="00EF70CD" w:rsidRPr="00A329B8" w:rsidRDefault="00EF70C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-«Комунікаційна стратегія»,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«Острозька академія», 2024</w:t>
      </w:r>
    </w:p>
    <w:p w14:paraId="2F51D86A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2018</w:t>
      </w:r>
    </w:p>
    <w:p w14:paraId="71E83894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14-15 лютого 2018</w:t>
      </w:r>
    </w:p>
    <w:p w14:paraId="74CF74B2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«Комунікаційні стратегії», дводенний тренінг для радників з комунікацій,</w:t>
      </w:r>
    </w:p>
    <w:p w14:paraId="55BCBAB0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м.Київ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, Програма U-LEAD, спільно з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О.Драшкабою</w:t>
      </w:r>
      <w:proofErr w:type="spellEnd"/>
    </w:p>
    <w:p w14:paraId="4452CCAD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26 березня 2018 року</w:t>
      </w:r>
    </w:p>
    <w:p w14:paraId="3782E16A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«Стратегічне планування», одноденний тренінг з подальшим супроводом, ГО</w:t>
      </w:r>
    </w:p>
    <w:p w14:paraId="330E6DCF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"Гендерний центр Волинської області" за підтримки Українського Жіночого</w:t>
      </w:r>
    </w:p>
    <w:p w14:paraId="4B9770EB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Фонду,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, самостійно</w:t>
      </w:r>
    </w:p>
    <w:p w14:paraId="0BD3D598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23-24 квітня 2018</w:t>
      </w:r>
    </w:p>
    <w:p w14:paraId="54D6A088" w14:textId="7F528381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lastRenderedPageBreak/>
        <w:t xml:space="preserve">«Комунікаційні стратегії: ваш план дій», дводенний тренінг для радників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зкомунікацій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м.Київ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, Програма U-LEAD, спільно з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О.Драшкабою</w:t>
      </w:r>
      <w:proofErr w:type="spellEnd"/>
    </w:p>
    <w:p w14:paraId="48D968CF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7 червня 2018</w:t>
      </w:r>
    </w:p>
    <w:p w14:paraId="57969A26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Як розробити стратегічний план запуску і розвитку медіа громад, майстер-клас,</w:t>
      </w:r>
    </w:p>
    <w:p w14:paraId="47A4928C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Донбас-медіа-форум,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м.Харків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, самостійно</w:t>
      </w:r>
    </w:p>
    <w:p w14:paraId="0F96F089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8-9 серпня 2018</w:t>
      </w:r>
    </w:p>
    <w:p w14:paraId="2C966BEC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«Ефективна комунікація в громадах: проблеми активізації громадян»,</w:t>
      </w:r>
    </w:p>
    <w:p w14:paraId="21B70066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дводенний тренінг для голів ОТГ, Офіс реформ,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м.Рівне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, самостійно</w:t>
      </w:r>
    </w:p>
    <w:p w14:paraId="0496FD5C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19-20- вересня 2018</w:t>
      </w:r>
    </w:p>
    <w:p w14:paraId="2F825DA8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«Стратегія просування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відеосюжетів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соціальноважливих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 ідей та проблем»,</w:t>
      </w:r>
    </w:p>
    <w:p w14:paraId="374FC874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дводенний тренінг,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м.Бердянськ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, спільно з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М.Скорик</w:t>
      </w:r>
      <w:proofErr w:type="spellEnd"/>
    </w:p>
    <w:p w14:paraId="0AC9DC7E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29 листопада 2018</w:t>
      </w:r>
    </w:p>
    <w:p w14:paraId="7D1C72C9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«SMM для громадського сектору впровадження комунікаційної стратегії</w:t>
      </w:r>
    </w:p>
    <w:p w14:paraId="476C7EE2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організацій», одноденний тренінг для активістів НДО,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м.Рівне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, РОГО «КВУ»,</w:t>
      </w:r>
    </w:p>
    <w:p w14:paraId="284C734D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самостійно</w:t>
      </w:r>
    </w:p>
    <w:p w14:paraId="17F02A97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http://cvu.com.ua/news/hromadski-aktivisti-rivnenshchini-vchilisya-marketinhu-v-sot</w:t>
      </w:r>
    </w:p>
    <w:p w14:paraId="739E9F9F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9B8">
        <w:rPr>
          <w:rFonts w:ascii="Times New Roman" w:hAnsi="Times New Roman" w:cs="Times New Roman"/>
          <w:sz w:val="28"/>
          <w:szCs w:val="28"/>
        </w:rPr>
        <w:t>sialnikh-merezhakh</w:t>
      </w:r>
      <w:proofErr w:type="spellEnd"/>
    </w:p>
    <w:p w14:paraId="275E7C84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https://www.prostir.ua/?news=hromadski-aktyvisty-rivnenschyny-vchylysya-markety</w:t>
      </w:r>
    </w:p>
    <w:p w14:paraId="6EDBA134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9B8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-v-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sotsialnyh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merezhah</w:t>
      </w:r>
      <w:proofErr w:type="spellEnd"/>
    </w:p>
    <w:p w14:paraId="7AC42C24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2019</w:t>
      </w:r>
    </w:p>
    <w:p w14:paraId="52DE62C7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14-15 лютого 2019</w:t>
      </w:r>
    </w:p>
    <w:p w14:paraId="38805651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 xml:space="preserve">Тренінг для тренерів з ефективної комунікації,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м.Київ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, (учасник, розробка</w:t>
      </w:r>
    </w:p>
    <w:p w14:paraId="2E7C3C17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тренінгового курсу), U-LEAD</w:t>
      </w:r>
    </w:p>
    <w:p w14:paraId="6F1A0FF3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березень – травень 2019</w:t>
      </w:r>
    </w:p>
    <w:p w14:paraId="55E2D610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Серія з 3 тренінгів для голів ОТГ "Кроки для керівників: комунікація"</w:t>
      </w:r>
    </w:p>
    <w:p w14:paraId="7A3AF628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м.Дніпро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м.Черкаси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),</w:t>
      </w:r>
    </w:p>
    <w:p w14:paraId="43024E46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http://lgdc.org.ua/branch/4/kroky-dlya-kerivnykiv-komunikaciya-golovy-gromad-vid</w:t>
      </w:r>
    </w:p>
    <w:p w14:paraId="4A81A314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9B8">
        <w:rPr>
          <w:rFonts w:ascii="Times New Roman" w:hAnsi="Times New Roman" w:cs="Times New Roman"/>
          <w:sz w:val="28"/>
          <w:szCs w:val="28"/>
        </w:rPr>
        <w:t>chuvayut-rezultaty-poperednih</w:t>
      </w:r>
      <w:proofErr w:type="spellEnd"/>
    </w:p>
    <w:p w14:paraId="6A5A1353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http://lgdc.org.ua/branch/22/golovy-novostvorenyh-gromad-cherkashchyny-zrobylykroky-dlya-kerivnykiv</w:t>
      </w:r>
    </w:p>
    <w:p w14:paraId="6567EA5F" w14:textId="1F223B88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http://lgdc.org.ua/branch/22/pershi-kroky-dlya-kerivnykiv-navchaly-robyty-goliv-novostvorenyh-gromad</w:t>
      </w:r>
    </w:p>
    <w:p w14:paraId="5E971CD8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16 травня 2019 року</w:t>
      </w:r>
    </w:p>
    <w:p w14:paraId="6D17EEFA" w14:textId="12854E8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«SMM для державних службовців», тренінгові сесії із комунікаційної стратегії</w:t>
      </w:r>
      <w:r w:rsidR="00A329B8">
        <w:rPr>
          <w:rFonts w:ascii="Times New Roman" w:hAnsi="Times New Roman" w:cs="Times New Roman"/>
          <w:sz w:val="28"/>
          <w:szCs w:val="28"/>
        </w:rPr>
        <w:t xml:space="preserve"> </w:t>
      </w:r>
      <w:r w:rsidRPr="00A329B8">
        <w:rPr>
          <w:rFonts w:ascii="Times New Roman" w:hAnsi="Times New Roman" w:cs="Times New Roman"/>
          <w:sz w:val="28"/>
          <w:szCs w:val="28"/>
        </w:rPr>
        <w:t>для керівників підрозділів Рівненської ОДА, Рівне, самостійно</w:t>
      </w:r>
    </w:p>
    <w:p w14:paraId="4A37D186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22-25 жовтня 2019</w:t>
      </w:r>
    </w:p>
    <w:p w14:paraId="444346B6" w14:textId="70FB683A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«Ефективні комунікації у соціальних мережах для НДО», два дводенних тренінг</w:t>
      </w:r>
      <w:r w:rsidR="00A329B8">
        <w:rPr>
          <w:rFonts w:ascii="Times New Roman" w:hAnsi="Times New Roman" w:cs="Times New Roman"/>
          <w:sz w:val="28"/>
          <w:szCs w:val="28"/>
        </w:rPr>
        <w:t xml:space="preserve"> </w:t>
      </w:r>
      <w:r w:rsidRPr="00A329B8">
        <w:rPr>
          <w:rFonts w:ascii="Times New Roman" w:hAnsi="Times New Roman" w:cs="Times New Roman"/>
          <w:sz w:val="28"/>
          <w:szCs w:val="28"/>
        </w:rPr>
        <w:t>для НДО Луганської та Донецької областей з подальшим супроводом,</w:t>
      </w:r>
    </w:p>
    <w:p w14:paraId="63FC924D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9B8">
        <w:rPr>
          <w:rFonts w:ascii="Times New Roman" w:hAnsi="Times New Roman" w:cs="Times New Roman"/>
          <w:sz w:val="28"/>
          <w:szCs w:val="28"/>
        </w:rPr>
        <w:lastRenderedPageBreak/>
        <w:t>м.Святогірськ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, програма ООН, спільно з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В.Талашкевич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.</w:t>
      </w:r>
    </w:p>
    <w:p w14:paraId="6B857A2C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29B8">
        <w:rPr>
          <w:rFonts w:ascii="Times New Roman" w:hAnsi="Times New Roman" w:cs="Times New Roman"/>
          <w:b/>
          <w:bCs/>
          <w:sz w:val="28"/>
          <w:szCs w:val="28"/>
        </w:rPr>
        <w:t>2020</w:t>
      </w:r>
    </w:p>
    <w:p w14:paraId="553C9538" w14:textId="50FE03A6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«Комунікаційна стратегія для НДО» два дводенних тренінг для НДО Луганської</w:t>
      </w:r>
      <w:r w:rsidR="00A329B8">
        <w:rPr>
          <w:rFonts w:ascii="Times New Roman" w:hAnsi="Times New Roman" w:cs="Times New Roman"/>
          <w:sz w:val="28"/>
          <w:szCs w:val="28"/>
        </w:rPr>
        <w:t xml:space="preserve"> </w:t>
      </w:r>
      <w:r w:rsidRPr="00A329B8">
        <w:rPr>
          <w:rFonts w:ascii="Times New Roman" w:hAnsi="Times New Roman" w:cs="Times New Roman"/>
          <w:sz w:val="28"/>
          <w:szCs w:val="28"/>
        </w:rPr>
        <w:t xml:space="preserve">та Донецької областей з подальшою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посттренінговою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 підтримкою,</w:t>
      </w:r>
    </w:p>
    <w:p w14:paraId="10357211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м.Святогірськ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, програма ООН, спільно з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В.Талашкевич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>.</w:t>
      </w:r>
    </w:p>
    <w:p w14:paraId="6D65BF27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29B8">
        <w:rPr>
          <w:rFonts w:ascii="Times New Roman" w:hAnsi="Times New Roman" w:cs="Times New Roman"/>
          <w:b/>
          <w:bCs/>
          <w:sz w:val="28"/>
          <w:szCs w:val="28"/>
        </w:rPr>
        <w:t>квітень 2020</w:t>
      </w:r>
    </w:p>
    <w:p w14:paraId="40E9CE00" w14:textId="37657CA8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“Розробка комунікаційної стратегії” для ГС “АКП “ПІК-АРТ”, м. Вінниця,</w:t>
      </w:r>
      <w:r w:rsidR="00A329B8">
        <w:rPr>
          <w:rFonts w:ascii="Times New Roman" w:hAnsi="Times New Roman" w:cs="Times New Roman"/>
          <w:sz w:val="28"/>
          <w:szCs w:val="28"/>
        </w:rPr>
        <w:t xml:space="preserve"> </w:t>
      </w:r>
      <w:r w:rsidRPr="00A329B8">
        <w:rPr>
          <w:rFonts w:ascii="Times New Roman" w:hAnsi="Times New Roman" w:cs="Times New Roman"/>
          <w:sz w:val="28"/>
          <w:szCs w:val="28"/>
        </w:rPr>
        <w:t xml:space="preserve">проведено одноденний тренінг, 3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фасилітованих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 сесій (по 8 годин) та 20 год.</w:t>
      </w:r>
      <w:r w:rsidR="00A329B8">
        <w:rPr>
          <w:rFonts w:ascii="Times New Roman" w:hAnsi="Times New Roman" w:cs="Times New Roman"/>
          <w:sz w:val="28"/>
          <w:szCs w:val="28"/>
        </w:rPr>
        <w:t xml:space="preserve"> </w:t>
      </w:r>
      <w:r w:rsidRPr="00A329B8">
        <w:rPr>
          <w:rFonts w:ascii="Times New Roman" w:hAnsi="Times New Roman" w:cs="Times New Roman"/>
          <w:sz w:val="28"/>
          <w:szCs w:val="28"/>
        </w:rPr>
        <w:t>консультацій з розробки комунікаційної стратегії</w:t>
      </w:r>
    </w:p>
    <w:p w14:paraId="6490BDB3" w14:textId="77777777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29B8">
        <w:rPr>
          <w:rFonts w:ascii="Times New Roman" w:hAnsi="Times New Roman" w:cs="Times New Roman"/>
          <w:b/>
          <w:bCs/>
          <w:sz w:val="28"/>
          <w:szCs w:val="28"/>
        </w:rPr>
        <w:t>2021-2022</w:t>
      </w:r>
    </w:p>
    <w:p w14:paraId="3ABB9850" w14:textId="245D192F" w:rsidR="006E29BD" w:rsidRPr="00A329B8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“Розробка комунікаційної стратегії” для ГО "Бюро інституційного розвитку", м.</w:t>
      </w:r>
      <w:r w:rsidR="00A329B8">
        <w:rPr>
          <w:rFonts w:ascii="Times New Roman" w:hAnsi="Times New Roman" w:cs="Times New Roman"/>
          <w:sz w:val="28"/>
          <w:szCs w:val="28"/>
        </w:rPr>
        <w:t xml:space="preserve"> </w:t>
      </w:r>
      <w:r w:rsidRPr="00A329B8">
        <w:rPr>
          <w:rFonts w:ascii="Times New Roman" w:hAnsi="Times New Roman" w:cs="Times New Roman"/>
          <w:sz w:val="28"/>
          <w:szCs w:val="28"/>
        </w:rPr>
        <w:t xml:space="preserve">Вінниця, проведено 4 онлайн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фасилітованих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 сесій (по 7 год.) та онлайн</w:t>
      </w:r>
      <w:r w:rsidR="00A329B8">
        <w:rPr>
          <w:rFonts w:ascii="Times New Roman" w:hAnsi="Times New Roman" w:cs="Times New Roman"/>
          <w:sz w:val="28"/>
          <w:szCs w:val="28"/>
        </w:rPr>
        <w:t xml:space="preserve"> </w:t>
      </w:r>
      <w:r w:rsidRPr="00A329B8">
        <w:rPr>
          <w:rFonts w:ascii="Times New Roman" w:hAnsi="Times New Roman" w:cs="Times New Roman"/>
          <w:sz w:val="28"/>
          <w:szCs w:val="28"/>
        </w:rPr>
        <w:t>консультації по розробці комунікаційної стратегії (10 год.)</w:t>
      </w:r>
    </w:p>
    <w:p w14:paraId="6C61A666" w14:textId="268090B1" w:rsidR="00A60BD5" w:rsidRDefault="006E29B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8">
        <w:rPr>
          <w:rFonts w:ascii="Times New Roman" w:hAnsi="Times New Roman" w:cs="Times New Roman"/>
          <w:sz w:val="28"/>
          <w:szCs w:val="28"/>
        </w:rPr>
        <w:t>“Розробка комунікаційної стратегії” для ГО “СФЕРО”, м. Вінниця, проведено</w:t>
      </w:r>
      <w:r w:rsidR="00A3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фасилітовані</w:t>
      </w:r>
      <w:proofErr w:type="spellEnd"/>
      <w:r w:rsidRPr="00A329B8">
        <w:rPr>
          <w:rFonts w:ascii="Times New Roman" w:hAnsi="Times New Roman" w:cs="Times New Roman"/>
          <w:sz w:val="28"/>
          <w:szCs w:val="28"/>
        </w:rPr>
        <w:t xml:space="preserve"> сесії з розробки комунікативної стратегії (5 онлайн </w:t>
      </w:r>
      <w:proofErr w:type="spellStart"/>
      <w:r w:rsidRPr="00A329B8">
        <w:rPr>
          <w:rFonts w:ascii="Times New Roman" w:hAnsi="Times New Roman" w:cs="Times New Roman"/>
          <w:sz w:val="28"/>
          <w:szCs w:val="28"/>
        </w:rPr>
        <w:t>фасилітованих</w:t>
      </w:r>
      <w:proofErr w:type="spellEnd"/>
      <w:r w:rsidR="00A329B8">
        <w:rPr>
          <w:rFonts w:ascii="Times New Roman" w:hAnsi="Times New Roman" w:cs="Times New Roman"/>
          <w:sz w:val="28"/>
          <w:szCs w:val="28"/>
        </w:rPr>
        <w:t xml:space="preserve"> </w:t>
      </w:r>
      <w:r w:rsidRPr="00A329B8">
        <w:rPr>
          <w:rFonts w:ascii="Times New Roman" w:hAnsi="Times New Roman" w:cs="Times New Roman"/>
          <w:sz w:val="28"/>
          <w:szCs w:val="28"/>
        </w:rPr>
        <w:t>сесій по 6 год.) та онлайн консультації з розробки комунікативної стратегії</w:t>
      </w:r>
      <w:r w:rsidR="00A329B8">
        <w:rPr>
          <w:rFonts w:ascii="Times New Roman" w:hAnsi="Times New Roman" w:cs="Times New Roman"/>
          <w:sz w:val="28"/>
          <w:szCs w:val="28"/>
        </w:rPr>
        <w:t xml:space="preserve"> </w:t>
      </w:r>
      <w:r w:rsidRPr="00A329B8">
        <w:rPr>
          <w:rFonts w:ascii="Times New Roman" w:hAnsi="Times New Roman" w:cs="Times New Roman"/>
          <w:sz w:val="28"/>
          <w:szCs w:val="28"/>
        </w:rPr>
        <w:t>(10год.</w:t>
      </w:r>
    </w:p>
    <w:p w14:paraId="2D3B9E29" w14:textId="0096FCC3" w:rsidR="00EF70CD" w:rsidRPr="00EF70CD" w:rsidRDefault="00EF70C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0CD">
        <w:rPr>
          <w:rFonts w:ascii="Times New Roman" w:hAnsi="Times New Roman" w:cs="Times New Roman"/>
          <w:b/>
          <w:bCs/>
          <w:sz w:val="28"/>
          <w:szCs w:val="28"/>
        </w:rPr>
        <w:t>Вересень-листопад 2023 року</w:t>
      </w:r>
    </w:p>
    <w:p w14:paraId="3B6B7EC3" w14:textId="3C6FFF36" w:rsidR="00EF70CD" w:rsidRPr="00A329B8" w:rsidRDefault="00EF70CD" w:rsidP="00A3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стратегічної сесії та розробка  комунікаційної стратегії для БФ «Діти Нікополя» (Нікополь, Дніпропетровська обл.)</w:t>
      </w:r>
    </w:p>
    <w:sectPr w:rsidR="00EF70CD" w:rsidRPr="00A3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BD"/>
    <w:rsid w:val="006E29BD"/>
    <w:rsid w:val="00A329B8"/>
    <w:rsid w:val="00A60BD5"/>
    <w:rsid w:val="00E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4C54"/>
  <w15:chartTrackingRefBased/>
  <w15:docId w15:val="{05410FB4-A547-492E-BC46-33FF17B6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2936</Words>
  <Characters>1674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Гандзілевська</dc:creator>
  <cp:keywords/>
  <dc:description/>
  <cp:lastModifiedBy>Галина Гандзілевська</cp:lastModifiedBy>
  <cp:revision>2</cp:revision>
  <dcterms:created xsi:type="dcterms:W3CDTF">2024-04-28T14:50:00Z</dcterms:created>
  <dcterms:modified xsi:type="dcterms:W3CDTF">2024-04-28T14:50:00Z</dcterms:modified>
</cp:coreProperties>
</file>